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BA" w:rsidRPr="00020ABA" w:rsidRDefault="00020ABA" w:rsidP="00020ABA">
      <w:pPr>
        <w:shd w:val="clear" w:color="auto" w:fill="F8F8F8"/>
        <w:spacing w:after="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Адресат</w:t>
      </w:r>
    </w:p>
    <w:p w:rsidR="00020ABA" w:rsidRPr="00020ABA" w:rsidRDefault="00020ABA" w:rsidP="00020ABA">
      <w:pPr>
        <w:shd w:val="clear" w:color="auto" w:fill="F8F8F8"/>
        <w:spacing w:after="15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в Электронную приёмную Президента Российской Федерации</w:t>
      </w:r>
    </w:p>
    <w:p w:rsidR="00020ABA" w:rsidRPr="00020ABA" w:rsidRDefault="00020ABA" w:rsidP="00020ABA">
      <w:pPr>
        <w:shd w:val="clear" w:color="auto" w:fill="F8F8F8"/>
        <w:spacing w:after="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Вы указали фамилию, имя, отчество адресата:</w:t>
      </w:r>
    </w:p>
    <w:p w:rsidR="00020ABA" w:rsidRPr="00020ABA" w:rsidRDefault="00020ABA" w:rsidP="00020ABA">
      <w:pPr>
        <w:shd w:val="clear" w:color="auto" w:fill="F8F8F8"/>
        <w:spacing w:after="15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Путин Владимир Владимирович</w:t>
      </w:r>
    </w:p>
    <w:p w:rsidR="00020ABA" w:rsidRPr="00020ABA" w:rsidRDefault="00020ABA" w:rsidP="00020ABA">
      <w:pPr>
        <w:shd w:val="clear" w:color="auto" w:fill="F8F8F8"/>
        <w:spacing w:after="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Фамилия, имя, отчество</w:t>
      </w:r>
    </w:p>
    <w:p w:rsidR="00020ABA" w:rsidRPr="00020ABA" w:rsidRDefault="00020ABA" w:rsidP="00020ABA">
      <w:pPr>
        <w:shd w:val="clear" w:color="auto" w:fill="F8F8F8"/>
        <w:spacing w:after="15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Игнатенко Василий Александрович</w:t>
      </w:r>
    </w:p>
    <w:p w:rsidR="00020ABA" w:rsidRPr="00020ABA" w:rsidRDefault="00020ABA" w:rsidP="00020ABA">
      <w:pPr>
        <w:shd w:val="clear" w:color="auto" w:fill="F8F8F8"/>
        <w:spacing w:after="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Адрес электронной почты</w:t>
      </w:r>
    </w:p>
    <w:p w:rsidR="00020ABA" w:rsidRPr="00020ABA" w:rsidRDefault="00020ABA" w:rsidP="00020ABA">
      <w:pPr>
        <w:shd w:val="clear" w:color="auto" w:fill="F8F8F8"/>
        <w:spacing w:after="15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bee-m@inbox.ru</w:t>
      </w:r>
    </w:p>
    <w:p w:rsidR="00020ABA" w:rsidRPr="00020ABA" w:rsidRDefault="00020ABA" w:rsidP="00020ABA">
      <w:pPr>
        <w:shd w:val="clear" w:color="auto" w:fill="F8F8F8"/>
        <w:spacing w:after="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Телефон</w:t>
      </w:r>
    </w:p>
    <w:p w:rsidR="00020ABA" w:rsidRPr="00020ABA" w:rsidRDefault="00020ABA" w:rsidP="00020ABA">
      <w:pPr>
        <w:shd w:val="clear" w:color="auto" w:fill="F8F8F8"/>
        <w:spacing w:after="15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+78632775607</w:t>
      </w:r>
    </w:p>
    <w:p w:rsidR="00020ABA" w:rsidRPr="00020ABA" w:rsidRDefault="00020ABA" w:rsidP="00020ABA">
      <w:pPr>
        <w:shd w:val="clear" w:color="auto" w:fill="F8F8F8"/>
        <w:spacing w:after="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Социальное положение</w:t>
      </w:r>
    </w:p>
    <w:p w:rsidR="00020ABA" w:rsidRPr="00020ABA" w:rsidRDefault="00020ABA" w:rsidP="00020ABA">
      <w:pPr>
        <w:shd w:val="clear" w:color="auto" w:fill="F8F8F8"/>
        <w:spacing w:after="15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служащий</w:t>
      </w:r>
    </w:p>
    <w:p w:rsidR="00020ABA" w:rsidRPr="00020ABA" w:rsidRDefault="00020ABA" w:rsidP="00020ABA">
      <w:pPr>
        <w:shd w:val="clear" w:color="auto" w:fill="F8F8F8"/>
        <w:spacing w:after="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Тематика обращения</w:t>
      </w:r>
    </w:p>
    <w:p w:rsidR="00020ABA" w:rsidRPr="00020ABA" w:rsidRDefault="00020ABA" w:rsidP="00020ABA">
      <w:pPr>
        <w:shd w:val="clear" w:color="auto" w:fill="F8F8F8"/>
        <w:spacing w:after="15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Здравоохранение. Физическая культура и спорт. Туризм</w:t>
      </w:r>
    </w:p>
    <w:p w:rsidR="00020ABA" w:rsidRPr="00020ABA" w:rsidRDefault="00020ABA" w:rsidP="00020ABA">
      <w:pPr>
        <w:shd w:val="clear" w:color="auto" w:fill="F8F8F8"/>
        <w:spacing w:after="15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Прикреплённый файл</w:t>
      </w:r>
    </w:p>
    <w:p w:rsidR="00020ABA" w:rsidRPr="00020ABA" w:rsidRDefault="00020ABA" w:rsidP="00020ABA">
      <w:pPr>
        <w:shd w:val="clear" w:color="auto" w:fill="F8F8F8"/>
        <w:spacing w:after="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Текст</w:t>
      </w:r>
    </w:p>
    <w:p w:rsidR="00020ABA" w:rsidRPr="00020ABA" w:rsidRDefault="00020ABA" w:rsidP="00020ABA">
      <w:pPr>
        <w:shd w:val="clear" w:color="auto" w:fill="F8F8F8"/>
        <w:spacing w:after="150" w:line="315" w:lineRule="atLeast"/>
        <w:rPr>
          <w:rFonts w:ascii="Arial" w:eastAsia="Times New Roman" w:hAnsi="Arial" w:cs="Arial"/>
          <w:color w:val="020C22"/>
          <w:sz w:val="23"/>
          <w:szCs w:val="23"/>
          <w:lang w:eastAsia="ru-RU"/>
        </w:rPr>
      </w:pPr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Здравствуйте, Владимир Владимирович! </w:t>
      </w:r>
      <w:proofErr w:type="spellStart"/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БЛАГОдарю</w:t>
      </w:r>
      <w:proofErr w:type="spellEnd"/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 Вас за Ваш неоценимый вклад в укреплении и возрождении нашей Великой и Славной Родины! Обращаюсь к Вам по вопросу недопустимости принятия поправок депутата </w:t>
      </w:r>
      <w:proofErr w:type="spellStart"/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Звагельского</w:t>
      </w:r>
      <w:proofErr w:type="spellEnd"/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 в Федеральный закон № 171 -ФЗ, которыми фактически легализуется продажа алкоголя в зданиях школ и больниц, а также вводится мораторий на ограничение торговли алкоголем при открытии новых школ и больниц рядом с магазинами. Эти нормы вступают в силу с 31 марта 2017 года. Кроме того, сейчас снят запрет на рекламу алкоголя в СМИ и в Интернете. Считаю это </w:t>
      </w:r>
      <w:proofErr w:type="gramStart"/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крайне недопустимым</w:t>
      </w:r>
      <w:proofErr w:type="gramEnd"/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, это нужно остановить! Всё </w:t>
      </w:r>
      <w:proofErr w:type="gramStart"/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это</w:t>
      </w:r>
      <w:proofErr w:type="gramEnd"/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 xml:space="preserve"> безусловно приводит в первую очередь к спаиванию молодого поколения. Дети - наше будущее, какое взрастим поколение, такие и результаты получим. Владимир Владимирович, я очень понимаю Ваше непростое положение, Вашу занятость, давление на Вас с разных сторон. Но очень прошу Вас, обратить на данный вопрос Ваше внимание, ведь это вопрос будущего. Возможно, у Вас нет возможности противостоять в нужной мере кланам и группировкам, ну что-то же нужно делать в этих вопросах. Большой прорыв в отрезвлении страны был сделан благодаря проекту "Общее дело", который недолго просуществовал на центральных телеканалах, возможно, если не удастся заблокировать антинародные законы, то хотя-бы сможем возродить этот проект? Опыт северных стран, наших соседей, показывает, что необходим комплексный подход в решении алкогольной проблемы, это и пропаганда и запрет рекламы, запрет общедоступности, методами выноса алкогольных точек за город в </w:t>
      </w:r>
      <w:proofErr w:type="gramStart"/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спец-магазины</w:t>
      </w:r>
      <w:proofErr w:type="gramEnd"/>
      <w:r w:rsidRPr="00020ABA">
        <w:rPr>
          <w:rFonts w:ascii="Arial" w:eastAsia="Times New Roman" w:hAnsi="Arial" w:cs="Arial"/>
          <w:color w:val="020C22"/>
          <w:sz w:val="23"/>
          <w:szCs w:val="23"/>
          <w:lang w:eastAsia="ru-RU"/>
        </w:rPr>
        <w:t>, и ограничение времени продажи. Многое было сделано, в этих рамках, внутренние враги нашей Родины, почувствовали, что страна стала трезветь и возрождаться, и они нанесли ответный удар, внедряя антинародные законы. Владимир Владимирович, государь наш! Это надо становить! Мы с тобой, мы тебя поддержим!</w:t>
      </w:r>
    </w:p>
    <w:p w:rsidR="00D05D6C" w:rsidRDefault="00D05D6C">
      <w:bookmarkStart w:id="0" w:name="_GoBack"/>
      <w:bookmarkEnd w:id="0"/>
    </w:p>
    <w:sectPr w:rsidR="00D0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BA"/>
    <w:rsid w:val="00020ABA"/>
    <w:rsid w:val="00D0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0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6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5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000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4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8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2016-09-08T07:03:00Z</dcterms:created>
  <dcterms:modified xsi:type="dcterms:W3CDTF">2016-09-08T07:13:00Z</dcterms:modified>
</cp:coreProperties>
</file>